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02" w:rsidRDefault="00237402" w:rsidP="00237402">
      <w:pPr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青岛市各区市志愿服务组织注册代码表</w:t>
      </w:r>
    </w:p>
    <w:p w:rsidR="00237402" w:rsidRDefault="00237402" w:rsidP="00237402">
      <w:pPr>
        <w:rPr>
          <w:rFonts w:ascii="仿宋_GB2312" w:eastAsia="仿宋_GB2312"/>
          <w:sz w:val="32"/>
          <w:szCs w:val="32"/>
        </w:rPr>
      </w:pPr>
    </w:p>
    <w:tbl>
      <w:tblPr>
        <w:tblW w:w="7395" w:type="dxa"/>
        <w:jc w:val="center"/>
        <w:tblLook w:val="04A0" w:firstRow="1" w:lastRow="0" w:firstColumn="1" w:lastColumn="0" w:noHBand="0" w:noVBand="1"/>
      </w:tblPr>
      <w:tblGrid>
        <w:gridCol w:w="880"/>
        <w:gridCol w:w="1242"/>
        <w:gridCol w:w="5273"/>
      </w:tblGrid>
      <w:tr w:rsidR="00237402" w:rsidTr="002F71FD">
        <w:trPr>
          <w:trHeight w:val="75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代码（1-2位）</w:t>
            </w:r>
          </w:p>
        </w:tc>
      </w:tr>
      <w:tr w:rsidR="00237402" w:rsidTr="002F71FD">
        <w:trPr>
          <w:trHeight w:val="63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01</w:t>
            </w:r>
          </w:p>
        </w:tc>
      </w:tr>
      <w:tr w:rsidR="00237402" w:rsidTr="002F71FD">
        <w:trPr>
          <w:trHeight w:val="61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02</w:t>
            </w:r>
          </w:p>
        </w:tc>
      </w:tr>
      <w:tr w:rsidR="00237402" w:rsidTr="002F71FD">
        <w:trPr>
          <w:trHeight w:val="60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03</w:t>
            </w:r>
          </w:p>
        </w:tc>
      </w:tr>
      <w:tr w:rsidR="00237402" w:rsidTr="002F71FD">
        <w:trPr>
          <w:trHeight w:val="61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04</w:t>
            </w:r>
          </w:p>
        </w:tc>
      </w:tr>
      <w:tr w:rsidR="00237402" w:rsidTr="002F71FD">
        <w:trPr>
          <w:trHeight w:val="60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黄岛区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</w:t>
            </w:r>
          </w:p>
        </w:tc>
      </w:tr>
      <w:tr w:rsidR="00237402" w:rsidTr="002F71FD">
        <w:trPr>
          <w:trHeight w:val="62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06</w:t>
            </w:r>
          </w:p>
        </w:tc>
      </w:tr>
      <w:tr w:rsidR="00237402" w:rsidTr="002F71FD">
        <w:trPr>
          <w:trHeight w:val="616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即墨市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07</w:t>
            </w:r>
          </w:p>
        </w:tc>
      </w:tr>
      <w:tr w:rsidR="00237402" w:rsidTr="002F71FD">
        <w:trPr>
          <w:trHeight w:val="608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</w:t>
            </w:r>
          </w:p>
        </w:tc>
      </w:tr>
      <w:tr w:rsidR="00237402" w:rsidTr="002F71FD">
        <w:trPr>
          <w:trHeight w:val="6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09</w:t>
            </w:r>
          </w:p>
        </w:tc>
      </w:tr>
      <w:tr w:rsidR="00237402" w:rsidTr="002F71FD">
        <w:trPr>
          <w:trHeight w:val="60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02" w:rsidRDefault="00237402" w:rsidP="002F71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</w:tr>
    </w:tbl>
    <w:p w:rsidR="00237402" w:rsidRDefault="00237402" w:rsidP="00237402">
      <w:r>
        <w:rPr>
          <w:rFonts w:hint="eastAsia"/>
        </w:rPr>
        <w:t xml:space="preserve"> </w:t>
      </w:r>
    </w:p>
    <w:p w:rsidR="00237402" w:rsidRDefault="00237402" w:rsidP="00237402">
      <w:r>
        <w:rPr>
          <w:rFonts w:ascii="仿宋_GB2312" w:eastAsia="仿宋_GB2312" w:hint="eastAsia"/>
          <w:sz w:val="28"/>
          <w:szCs w:val="28"/>
        </w:rPr>
        <w:t>注：各区市街道办事处及各社区代码（3-8位）由二级管理权限单位确定。</w:t>
      </w:r>
    </w:p>
    <w:p w:rsidR="00C47695" w:rsidRPr="00237402" w:rsidRDefault="00C47695">
      <w:bookmarkStart w:id="0" w:name="_GoBack"/>
      <w:bookmarkEnd w:id="0"/>
    </w:p>
    <w:sectPr w:rsidR="00C47695" w:rsidRPr="0023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02"/>
    <w:rsid w:val="00237402"/>
    <w:rsid w:val="00C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章达理</dc:creator>
  <cp:lastModifiedBy>章达理</cp:lastModifiedBy>
  <cp:revision>1</cp:revision>
  <dcterms:created xsi:type="dcterms:W3CDTF">2020-03-05T06:50:00Z</dcterms:created>
  <dcterms:modified xsi:type="dcterms:W3CDTF">2020-03-05T06:51:00Z</dcterms:modified>
</cp:coreProperties>
</file>